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73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B85ED3">
        <w:rPr>
          <w:rFonts w:ascii="Times New Roman" w:hAnsi="Times New Roman" w:cs="Times New Roman"/>
          <w:b/>
          <w:szCs w:val="24"/>
        </w:rPr>
        <w:t>9</w:t>
      </w:r>
    </w:p>
    <w:p w:rsidR="00C16873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991936">
        <w:rPr>
          <w:rFonts w:ascii="Times New Roman" w:hAnsi="Times New Roman" w:cs="Times New Roman"/>
        </w:rPr>
        <w:t>к договору №</w:t>
      </w:r>
      <w:r w:rsidR="00B85E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991936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B85ED3">
        <w:rPr>
          <w:rFonts w:ascii="Times New Roman" w:hAnsi="Times New Roman" w:cs="Times New Roman"/>
        </w:rPr>
        <w:t xml:space="preserve"> </w:t>
      </w:r>
      <w:r w:rsidRPr="00991936">
        <w:rPr>
          <w:rFonts w:ascii="Times New Roman" w:hAnsi="Times New Roman" w:cs="Times New Roman"/>
        </w:rPr>
        <w:t xml:space="preserve"> </w:t>
      </w:r>
      <w:proofErr w:type="gramStart"/>
      <w:r w:rsidRPr="00991936">
        <w:rPr>
          <w:rFonts w:ascii="Times New Roman" w:hAnsi="Times New Roman" w:cs="Times New Roman"/>
        </w:rPr>
        <w:t>г</w:t>
      </w:r>
      <w:proofErr w:type="gramEnd"/>
      <w:r w:rsidRPr="00991936">
        <w:rPr>
          <w:rFonts w:ascii="Times New Roman" w:hAnsi="Times New Roman" w:cs="Times New Roman"/>
        </w:rPr>
        <w:t>.</w:t>
      </w:r>
    </w:p>
    <w:p w:rsidR="00C16873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1BCA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C16873" w:rsidRPr="001B1BCA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1B1BCA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приема-передачи локальных нормативных документов</w:t>
      </w:r>
    </w:p>
    <w:p w:rsidR="00C16873" w:rsidRPr="006F7227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1B1BCA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к </w:t>
      </w:r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договору №</w:t>
      </w:r>
      <w:r w:rsidR="00B85E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от </w:t>
      </w:r>
      <w:r w:rsidR="00B85E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proofErr w:type="gramStart"/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г</w:t>
      </w:r>
      <w:proofErr w:type="gramEnd"/>
      <w:r w:rsidRPr="00F500D3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.</w:t>
      </w:r>
      <w:r w:rsidRPr="001B1BCA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r w:rsidR="006F7227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перевозок</w:t>
      </w:r>
    </w:p>
    <w:p w:rsidR="00C16873" w:rsidRPr="001B1BCA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16873" w:rsidRPr="001B1BCA" w:rsidRDefault="00C16873" w:rsidP="00C168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Красноярск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</w:t>
      </w:r>
      <w:r w:rsidRPr="001B1B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B85E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B1B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</w:t>
      </w:r>
      <w:r w:rsidR="00B85E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31E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B85E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B1B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</w:p>
    <w:p w:rsidR="00C16873" w:rsidRPr="001B1BCA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31E46" w:rsidRPr="00F3137B" w:rsidRDefault="00231E46" w:rsidP="00231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313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ООО «БНГРЭ»</w:t>
      </w:r>
      <w:r w:rsidRPr="00F313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именуемое в дальнейшем </w:t>
      </w:r>
      <w:r w:rsidR="007278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КЛИЕНТ</w:t>
      </w:r>
      <w:r w:rsidRPr="00F313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лице Генерального директора Ганиева </w:t>
      </w:r>
      <w:proofErr w:type="spellStart"/>
      <w:r w:rsidRPr="00F313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Наиля</w:t>
      </w:r>
      <w:proofErr w:type="spellEnd"/>
      <w:r w:rsidRPr="00F313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313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Фаритовича</w:t>
      </w:r>
      <w:proofErr w:type="spellEnd"/>
      <w:r w:rsidRPr="00F313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действующего на основании Устава, с одной стороны, </w:t>
      </w:r>
    </w:p>
    <w:p w:rsidR="00231E46" w:rsidRPr="00F3137B" w:rsidRDefault="00231E46" w:rsidP="00231E4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aps/>
          <w:sz w:val="26"/>
          <w:szCs w:val="26"/>
        </w:rPr>
      </w:pPr>
      <w:r w:rsidRPr="00F3137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и </w:t>
      </w:r>
      <w:r w:rsidRPr="00F3137B">
        <w:rPr>
          <w:rFonts w:ascii="Times New Roman" w:hAnsi="Times New Roman" w:cs="Times New Roman"/>
          <w:sz w:val="26"/>
          <w:szCs w:val="26"/>
        </w:rPr>
        <w:t>«</w:t>
      </w:r>
      <w:r w:rsidR="00727863">
        <w:rPr>
          <w:rFonts w:ascii="Times New Roman" w:hAnsi="Times New Roman" w:cs="Times New Roman"/>
          <w:sz w:val="26"/>
          <w:szCs w:val="26"/>
        </w:rPr>
        <w:t xml:space="preserve">  </w:t>
      </w:r>
      <w:r w:rsidRPr="00F3137B">
        <w:rPr>
          <w:rFonts w:ascii="Times New Roman" w:hAnsi="Times New Roman" w:cs="Times New Roman"/>
          <w:sz w:val="26"/>
          <w:szCs w:val="26"/>
        </w:rPr>
        <w:t>» («</w:t>
      </w:r>
      <w:r w:rsidR="00727863">
        <w:rPr>
          <w:rFonts w:ascii="Times New Roman" w:hAnsi="Times New Roman" w:cs="Times New Roman"/>
          <w:sz w:val="26"/>
          <w:szCs w:val="26"/>
        </w:rPr>
        <w:t xml:space="preserve">  </w:t>
      </w:r>
      <w:r w:rsidRPr="00F3137B">
        <w:rPr>
          <w:rFonts w:ascii="Times New Roman" w:hAnsi="Times New Roman" w:cs="Times New Roman"/>
          <w:sz w:val="26"/>
          <w:szCs w:val="26"/>
        </w:rPr>
        <w:t>»), в лице</w:t>
      </w:r>
      <w:proofErr w:type="gramStart"/>
      <w:r w:rsidRPr="00F3137B">
        <w:rPr>
          <w:rFonts w:ascii="Times New Roman" w:hAnsi="Times New Roman" w:cs="Times New Roman"/>
          <w:sz w:val="26"/>
          <w:szCs w:val="26"/>
        </w:rPr>
        <w:t xml:space="preserve"> </w:t>
      </w:r>
      <w:r w:rsidR="00727863">
        <w:rPr>
          <w:rFonts w:ascii="Times New Roman" w:hAnsi="Times New Roman" w:cs="Times New Roman"/>
          <w:sz w:val="26"/>
          <w:szCs w:val="26"/>
        </w:rPr>
        <w:t xml:space="preserve">     </w:t>
      </w:r>
      <w:r w:rsidRPr="00F3137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37B">
        <w:rPr>
          <w:rFonts w:ascii="Times New Roman" w:hAnsi="Times New Roman" w:cs="Times New Roman"/>
          <w:sz w:val="26"/>
          <w:szCs w:val="26"/>
        </w:rPr>
        <w:t xml:space="preserve"> действующего на основании Устава,</w:t>
      </w:r>
      <w:r w:rsidRPr="00F3137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с другой стороны, вместе именуемые “Стороны”, а по отдельности “Сторона”, </w:t>
      </w:r>
      <w:r w:rsidRPr="00F3137B">
        <w:rPr>
          <w:rFonts w:ascii="Times New Roman" w:hAnsi="Times New Roman" w:cs="Times New Roman"/>
          <w:sz w:val="26"/>
          <w:szCs w:val="26"/>
          <w:lang w:eastAsia="ru-RU"/>
        </w:rPr>
        <w:t>составили настоящий акт о нижеследующем:</w:t>
      </w:r>
      <w:r w:rsidRPr="00F3137B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</w:p>
    <w:p w:rsidR="00C16873" w:rsidRPr="001B1BCA" w:rsidRDefault="0072786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КЛИЕНТ</w:t>
      </w:r>
      <w:r w:rsidR="00C16873" w:rsidRPr="001B1B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передал, 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</w:t>
      </w:r>
      <w:r w:rsidR="00C16873" w:rsidRPr="001B1B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принял в электронном виде следующие локальные нормативные документы (далее - ЛНД), указанные в настоящем Акте.</w:t>
      </w:r>
    </w:p>
    <w:p w:rsidR="002678A8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B1BC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Получателя, в чьих служебные обязанности не входит выполнение работ по Договору.</w:t>
      </w:r>
      <w:proofErr w:type="gramEnd"/>
    </w:p>
    <w:p w:rsidR="00395231" w:rsidRPr="001B1BCA" w:rsidRDefault="00395231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817"/>
        <w:gridCol w:w="4251"/>
        <w:gridCol w:w="2535"/>
        <w:gridCol w:w="2535"/>
      </w:tblGrid>
      <w:tr w:rsidR="00395231" w:rsidTr="004A72D6">
        <w:tc>
          <w:tcPr>
            <w:tcW w:w="817" w:type="dxa"/>
            <w:shd w:val="clear" w:color="auto" w:fill="FFC000"/>
            <w:vAlign w:val="center"/>
          </w:tcPr>
          <w:p w:rsidR="00395231" w:rsidRPr="00AE54CA" w:rsidRDefault="00395231" w:rsidP="004A72D6">
            <w:pPr>
              <w:keepNext/>
              <w:spacing w:after="6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AE54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AE54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П</w:t>
            </w:r>
            <w:proofErr w:type="gramEnd"/>
            <w:r w:rsidRPr="00AE54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4251" w:type="dxa"/>
            <w:shd w:val="clear" w:color="auto" w:fill="FFC000"/>
            <w:vAlign w:val="center"/>
          </w:tcPr>
          <w:p w:rsidR="00395231" w:rsidRPr="00AE54CA" w:rsidRDefault="00395231" w:rsidP="004A72D6">
            <w:pPr>
              <w:keepNext/>
              <w:spacing w:after="6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AE54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ВИД И НАИМЕНОВАНИЕ ЛНД</w:t>
            </w:r>
          </w:p>
        </w:tc>
        <w:tc>
          <w:tcPr>
            <w:tcW w:w="2535" w:type="dxa"/>
            <w:shd w:val="clear" w:color="auto" w:fill="FFC000"/>
            <w:vAlign w:val="center"/>
          </w:tcPr>
          <w:p w:rsidR="00395231" w:rsidRPr="00AE54CA" w:rsidRDefault="00395231" w:rsidP="004A72D6">
            <w:pPr>
              <w:keepNext/>
              <w:spacing w:after="6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AE54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НОМЕР ЛНД, ВЕРСИЯ</w:t>
            </w:r>
          </w:p>
        </w:tc>
        <w:tc>
          <w:tcPr>
            <w:tcW w:w="2535" w:type="dxa"/>
            <w:shd w:val="clear" w:color="auto" w:fill="FFC000"/>
            <w:vAlign w:val="center"/>
          </w:tcPr>
          <w:p w:rsidR="00395231" w:rsidRPr="00AE54CA" w:rsidRDefault="00395231" w:rsidP="004A72D6">
            <w:pPr>
              <w:keepNext/>
              <w:spacing w:after="6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AE54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РЕКВИЗИТЫ 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ОРД О ВВЕДЕНИИ В ДЕЙСТВИЕ В ОБЩЕСТВЕ</w:t>
            </w:r>
          </w:p>
        </w:tc>
      </w:tr>
      <w:tr w:rsidR="00395231" w:rsidTr="004A72D6">
        <w:tc>
          <w:tcPr>
            <w:tcW w:w="817" w:type="dxa"/>
            <w:vAlign w:val="center"/>
          </w:tcPr>
          <w:p w:rsidR="00395231" w:rsidRPr="00FF4D45" w:rsidRDefault="00395231" w:rsidP="004A72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395231" w:rsidRDefault="00395231" w:rsidP="004A72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95231" w:rsidRPr="000B59A4" w:rsidRDefault="00395231" w:rsidP="004A72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безопасности выполнения работ 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sz w:val="24"/>
                <w:szCs w:val="24"/>
              </w:rPr>
              <w:t>№ ПЗ-05 И-006</w:t>
            </w:r>
          </w:p>
          <w:p w:rsidR="00395231" w:rsidRPr="00FD31AC" w:rsidRDefault="00395231" w:rsidP="004A72D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1AC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2535" w:type="dxa"/>
            <w:vAlign w:val="center"/>
          </w:tcPr>
          <w:p w:rsidR="00395231" w:rsidRPr="000B59A4" w:rsidRDefault="00395231" w:rsidP="004A72D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по безопасному ведению буровых работ на месторождениях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пропускного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внутриобъектового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режимов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объектаъ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bookmarkStart w:id="0" w:name="_Toc105574104"/>
            <w:bookmarkStart w:id="1" w:name="_Toc106177342"/>
            <w:bookmarkStart w:id="2" w:name="_Toc107905816"/>
            <w:bookmarkStart w:id="3" w:name="_Toc107912851"/>
            <w:bookmarkStart w:id="4" w:name="_Toc107913881"/>
            <w:bookmarkStart w:id="5" w:name="_Toc108410060"/>
            <w:bookmarkStart w:id="6" w:name="_Toc108427364"/>
            <w:bookmarkStart w:id="7" w:name="_Toc108508153"/>
            <w:bookmarkStart w:id="8" w:name="_Toc108601231"/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№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П3-11.01 Р-0006</w:t>
            </w:r>
          </w:p>
          <w:p w:rsidR="00395231" w:rsidRPr="00FD31AC" w:rsidRDefault="00395231" w:rsidP="004A72D6">
            <w:pPr>
              <w:spacing w:after="40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ЮЛ-428</w:t>
            </w:r>
          </w:p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Версия 2.00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821 от 28.12.2017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Компании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Управления безопасной эксплуатацией транспортных средств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П3-05 Р-085</w:t>
            </w:r>
          </w:p>
          <w:p w:rsidR="00395231" w:rsidRPr="00FD31AC" w:rsidRDefault="00395231" w:rsidP="004A72D6">
            <w:pPr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540 от 03.10.2017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ЧС, происшествий. Регламент предоставления оперативной информации о ЧС (угрозе возникновения), происшествиях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bookmarkStart w:id="9" w:name="_Toc148949889"/>
            <w:bookmarkStart w:id="10" w:name="_Toc165971688"/>
            <w:bookmarkStart w:id="11" w:name="_Toc166065960"/>
            <w:bookmarkStart w:id="12" w:name="_Toc166066656"/>
            <w:bookmarkStart w:id="13" w:name="_Toc166067067"/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№ </w:t>
            </w:r>
            <w:bookmarkEnd w:id="9"/>
            <w:bookmarkEnd w:id="10"/>
            <w:bookmarkEnd w:id="11"/>
            <w:bookmarkEnd w:id="12"/>
            <w:bookmarkEnd w:id="13"/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П3-11.04 С-0013 ЮЛ-428</w:t>
            </w:r>
          </w:p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Версия 2.00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90 от 06.02.2018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оперативного управления и реагирования при возникновении ЧС, происшествия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№ П3-11.04 С-00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01</w:t>
            </w: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Версия 2.00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180 от 12.07.2016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Компании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расследования происшествий 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П3-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05 Р-0778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</w:t>
            </w: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14 от 16.01.2017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Компании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ликвидация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газоводонефтепроявлений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открытых фонтанов скважин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П3-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05 С-0257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</w:t>
            </w: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171 от 24.06.2016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Компании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рисками в области промышленной безопасности, охраны труда и окружающей среды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П3-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05 Р-0906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4</w:t>
            </w: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1229 от 17.12.2018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 Компании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Интегрированная система управления промышленной безопасностью, охраной труда и окружающей среды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П3-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05 Р-0009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3</w:t>
            </w: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1003 от 29.10.2018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Дочерних Обществ ПАО «НК «Роснефть» 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Компании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на объектах Обще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гр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уппы экстренной медицинской помощи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П3-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09 Р-0127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</w:t>
            </w: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171 от 24.06.2016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Компании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предоставление периодической отчетности по показателям и информации в области промышленной безопасности и охраны труда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П3-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05 Р-0540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2</w:t>
            </w: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812 от 27.12.2017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Компании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промышленной безопасности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05 СД-021.01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1.01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171 от 24.06.2016 г.</w:t>
            </w:r>
          </w:p>
        </w:tc>
      </w:tr>
      <w:tr w:rsidR="00395231" w:rsidTr="004A72D6">
        <w:trPr>
          <w:trHeight w:val="1339"/>
        </w:trPr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Компании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пожарного надзора на объектах компании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05 С-0102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2.00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171 от 24.06.2016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Компании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организации безопасного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05 Р-0354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171 от 24.06.2016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Компании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планирования, организации, проведения тематических совещаний «Час безопасности» и мониторинга реализации принятых на совещаниях решений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05 С-0001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2.00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171 от 24.06.2016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оказанию первой доврачебной помощи пострадавшим при несчастном случаев 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05 С-0120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2.00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245 от 04.03.2019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Компании в области промышленной безопасности, охраны труда и окружающей среды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05 П-11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1239 от 19.12.2018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Компании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обучения (подготовки) и проверки знаний (аттестации) работников по безопасности труда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05 С-0081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2.00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171 от 24.06.2016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О проведении «Пятиминуток безопасности» 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05 И-89684 ЮЛ-428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411 от 26.12.2016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Подключение подрядных организаций к сетям электроснабжения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1-01.04 Р-0020 ЮЛ-428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2 от 10.01.2017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П3-05 Р-0905 ЮЛ-428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1244 от 19.12.2018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Меры пожарной безопасности 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3-05 И-0042 ЮЛ-428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759 от 13.12.2017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организации и обеспечения перевозок воздушным и железнодорожным транспортом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2-09 С-0009 ЮЛ-428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2.00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146 от 06.04.2017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проведения огневых работ на объектах Общества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3-05 И-75484 ЮЛ-428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473 от 13.09.2017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средствами пожаротушения, пожарной техникой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другими ресурсами для целей пожаротушения объектов Компании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3-05 М-0072 ЮЛ-428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2.00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253 от 09.06.2017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размещению, обустройству и эксплуатации подрядными организациями сооружений и оборудования на месторождениях Компании (включая временные здания и сооружения)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1-01.04 М-0008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171 от 24.06.2017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Компании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обучения мерам пожарной безопасности работников Компании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3-05 Р-0061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171 от 09.06.2016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Порядок проведения производственного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промышленной безопасности, охраны труда и окружающей среды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3-05 Р-0248 ЮЛ-428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2.00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149 от 27.02.2018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питания работников нефтегазодобывающих Обще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Гр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уппы, работающих вахтовым методом, и работников нефтегазодобывающих Обществ Группы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3-09 М-0007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171 от 24.06.2016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подрядными организациями в области промышленной безопасности, охраны труда и окружающей среды 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3-05 Р-0771 ЮЛ-428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766 от 31.08.2018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95231" w:rsidRPr="00F869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с отходами производства и потребления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69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69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классов опасности, образованными в результате производственной деятельности Общества 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3-05 С-0423 ЮЛ-428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196 от 15.03.2018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управления промышленной безопасностью </w:t>
            </w:r>
          </w:p>
        </w:tc>
        <w:tc>
          <w:tcPr>
            <w:tcW w:w="2535" w:type="dxa"/>
          </w:tcPr>
          <w:p w:rsidR="00395231" w:rsidRPr="00FD31AC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D31AC">
              <w:rPr>
                <w:rFonts w:ascii="Times New Roman" w:hAnsi="Times New Roman" w:cs="Times New Roman"/>
                <w:cap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3-05 Р-0877 ЮЛ-428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A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Версия 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228 от 28.03.2018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1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Компании </w:t>
            </w:r>
          </w:p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средствам защиты и порядок обеспечения ими работников Компании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П3-05 Р-0888 Версия 1.00</w:t>
            </w:r>
          </w:p>
        </w:tc>
        <w:tc>
          <w:tcPr>
            <w:tcW w:w="2535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77 от 24.01.2019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1" w:type="dxa"/>
          </w:tcPr>
          <w:p w:rsidR="00395231" w:rsidRPr="00FF1ABC" w:rsidRDefault="00395231" w:rsidP="004A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ABC">
              <w:rPr>
                <w:rFonts w:ascii="Times New Roman" w:hAnsi="Times New Roman" w:cs="Times New Roman"/>
                <w:sz w:val="24"/>
                <w:szCs w:val="24"/>
              </w:rPr>
              <w:t>Инструкция Золотые правила безопасности ООО «БНГРЭ»</w:t>
            </w:r>
          </w:p>
        </w:tc>
        <w:tc>
          <w:tcPr>
            <w:tcW w:w="2535" w:type="dxa"/>
          </w:tcPr>
          <w:p w:rsidR="00395231" w:rsidRPr="00FF1ABC" w:rsidRDefault="00395231" w:rsidP="004A72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395231" w:rsidRPr="00FF1ABC" w:rsidRDefault="00395231" w:rsidP="004A72D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Pr="00FF1ABC">
              <w:rPr>
                <w:rFonts w:ascii="Times New Roman" w:hAnsi="Times New Roman" w:cs="Times New Roman"/>
                <w:sz w:val="24"/>
                <w:szCs w:val="24"/>
              </w:rPr>
              <w:t xml:space="preserve"> ООО «БНГРЭ</w:t>
            </w:r>
            <w:r w:rsidRPr="00570D3E">
              <w:rPr>
                <w:rFonts w:ascii="Times New Roman" w:hAnsi="Times New Roman" w:cs="Times New Roman"/>
                <w:sz w:val="24"/>
                <w:szCs w:val="24"/>
              </w:rPr>
              <w:t xml:space="preserve">» № 192-п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  <w:r w:rsidRPr="00570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AB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1" w:type="dxa"/>
          </w:tcPr>
          <w:p w:rsidR="00395231" w:rsidRPr="00FF1ABC" w:rsidRDefault="00395231" w:rsidP="004A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ABC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ООО «БНГРЭ»  «Порядок передачи информации в области промышленной, пожарной </w:t>
            </w:r>
            <w:r w:rsidRPr="00FF1A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безопасности, охраны труда и окружающей среды»</w:t>
            </w:r>
          </w:p>
        </w:tc>
        <w:tc>
          <w:tcPr>
            <w:tcW w:w="2535" w:type="dxa"/>
          </w:tcPr>
          <w:p w:rsidR="00395231" w:rsidRPr="00FF1ABC" w:rsidRDefault="00395231" w:rsidP="004A72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395231" w:rsidRPr="00FF1ABC" w:rsidRDefault="00395231" w:rsidP="004A7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251" w:type="dxa"/>
          </w:tcPr>
          <w:p w:rsidR="00395231" w:rsidRPr="00FF1ABC" w:rsidRDefault="00395231" w:rsidP="004A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ABC">
              <w:rPr>
                <w:rFonts w:ascii="Times New Roman" w:hAnsi="Times New Roman" w:cs="Times New Roman"/>
                <w:sz w:val="24"/>
                <w:szCs w:val="24"/>
              </w:rPr>
              <w:t>Транспортная безопасность</w:t>
            </w:r>
          </w:p>
        </w:tc>
        <w:tc>
          <w:tcPr>
            <w:tcW w:w="2535" w:type="dxa"/>
          </w:tcPr>
          <w:p w:rsidR="00395231" w:rsidRPr="00FF1ABC" w:rsidRDefault="00395231" w:rsidP="004A72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395231" w:rsidRPr="00FF1ABC" w:rsidRDefault="00395231" w:rsidP="004A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ABC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 «БНГРЭ» №431-п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10.09.</w:t>
            </w:r>
            <w:r w:rsidRPr="00FF1ABC">
              <w:rPr>
                <w:rFonts w:ascii="Times New Roman" w:hAnsi="Times New Roman" w:cs="Times New Roman"/>
                <w:sz w:val="24"/>
                <w:szCs w:val="24"/>
              </w:rPr>
              <w:t xml:space="preserve"> 2019г.</w:t>
            </w:r>
          </w:p>
        </w:tc>
      </w:tr>
      <w:tr w:rsidR="00395231" w:rsidTr="004A72D6">
        <w:tc>
          <w:tcPr>
            <w:tcW w:w="817" w:type="dxa"/>
          </w:tcPr>
          <w:p w:rsidR="00395231" w:rsidRDefault="00395231" w:rsidP="004A72D6">
            <w:pPr>
              <w:spacing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1" w:type="dxa"/>
          </w:tcPr>
          <w:p w:rsidR="00395231" w:rsidRPr="00FF1ABC" w:rsidRDefault="00395231" w:rsidP="004A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ABC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Общества «Антиалкогольная и </w:t>
            </w:r>
            <w:proofErr w:type="spellStart"/>
            <w:r w:rsidRPr="00FF1ABC">
              <w:rPr>
                <w:rFonts w:ascii="Times New Roman" w:hAnsi="Times New Roman" w:cs="Times New Roman"/>
                <w:sz w:val="24"/>
                <w:szCs w:val="24"/>
              </w:rPr>
              <w:t>антинаркотическая</w:t>
            </w:r>
            <w:proofErr w:type="spellEnd"/>
            <w:r w:rsidRPr="00FF1ABC">
              <w:rPr>
                <w:rFonts w:ascii="Times New Roman" w:hAnsi="Times New Roman" w:cs="Times New Roman"/>
                <w:sz w:val="24"/>
                <w:szCs w:val="24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FF1ABC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FF1ABC">
              <w:rPr>
                <w:rFonts w:ascii="Times New Roman" w:hAnsi="Times New Roman" w:cs="Times New Roman"/>
                <w:sz w:val="24"/>
                <w:szCs w:val="24"/>
              </w:rPr>
              <w:t>оизводственной среде»</w:t>
            </w:r>
          </w:p>
        </w:tc>
        <w:tc>
          <w:tcPr>
            <w:tcW w:w="2535" w:type="dxa"/>
          </w:tcPr>
          <w:p w:rsidR="00395231" w:rsidRPr="00FF1ABC" w:rsidRDefault="00395231" w:rsidP="004A72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395231" w:rsidRPr="00FF1ABC" w:rsidRDefault="00395231" w:rsidP="004A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ООО «БНГРЭ» № 419-п от 08.11.2018 г.</w:t>
            </w:r>
          </w:p>
        </w:tc>
      </w:tr>
    </w:tbl>
    <w:p w:rsidR="002678A8" w:rsidRDefault="002678A8" w:rsidP="002678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678A8" w:rsidRDefault="00727863" w:rsidP="002678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ПЕРЕВОЗЧИК</w:t>
      </w:r>
      <w:r w:rsidR="002678A8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обязуется соблюдать переданные ЛНД, с целью регламентации</w:t>
      </w:r>
      <w:r w:rsidR="002678A8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производства работ по договору и нести ответственность за несоблюдение установленных ЛНД требований</w:t>
      </w:r>
      <w:r w:rsidR="002678A8"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2678A8" w:rsidRPr="003D1395" w:rsidRDefault="002678A8" w:rsidP="00267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8A8" w:rsidRPr="003D1395" w:rsidRDefault="002678A8" w:rsidP="00267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055" w:type="dxa"/>
        <w:tblInd w:w="-106" w:type="dxa"/>
        <w:tblLook w:val="04A0"/>
      </w:tblPr>
      <w:tblGrid>
        <w:gridCol w:w="1857"/>
        <w:gridCol w:w="249"/>
        <w:gridCol w:w="960"/>
        <w:gridCol w:w="960"/>
        <w:gridCol w:w="960"/>
        <w:gridCol w:w="299"/>
        <w:gridCol w:w="747"/>
        <w:gridCol w:w="1046"/>
        <w:gridCol w:w="1046"/>
        <w:gridCol w:w="1956"/>
        <w:gridCol w:w="960"/>
        <w:gridCol w:w="960"/>
        <w:gridCol w:w="960"/>
        <w:gridCol w:w="2092"/>
        <w:gridCol w:w="1046"/>
        <w:gridCol w:w="1957"/>
      </w:tblGrid>
      <w:tr w:rsidR="002678A8" w:rsidRPr="00810C74" w:rsidTr="00AC3113">
        <w:trPr>
          <w:trHeight w:val="315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810C74" w:rsidRDefault="002678A8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6873" w:rsidRPr="00810C74" w:rsidTr="00AC3113">
        <w:trPr>
          <w:gridAfter w:val="6"/>
          <w:wAfter w:w="7975" w:type="dxa"/>
          <w:trHeight w:val="315"/>
        </w:trPr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</w:t>
            </w: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6873" w:rsidRPr="00810C74" w:rsidTr="00AC3113">
        <w:trPr>
          <w:gridAfter w:val="6"/>
          <w:wAfter w:w="7975" w:type="dxa"/>
          <w:trHeight w:val="300"/>
        </w:trPr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810C74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873" w:rsidRPr="008E176D" w:rsidTr="00AC3113">
        <w:tblPrEx>
          <w:tblLook w:val="0000"/>
        </w:tblPrEx>
        <w:trPr>
          <w:gridAfter w:val="6"/>
          <w:wAfter w:w="7975" w:type="dxa"/>
          <w:trHeight w:val="1438"/>
        </w:trPr>
        <w:tc>
          <w:tcPr>
            <w:tcW w:w="5285" w:type="dxa"/>
            <w:gridSpan w:val="6"/>
          </w:tcPr>
          <w:p w:rsidR="00C16873" w:rsidRDefault="00727863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ПЕРЕВОЗЧИК</w:t>
            </w:r>
            <w:r w:rsidR="00C16873" w:rsidRPr="008E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16873" w:rsidRDefault="00C16873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1E46" w:rsidRPr="00231E46" w:rsidRDefault="00231E46" w:rsidP="00231E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31E46" w:rsidRPr="00231E46" w:rsidRDefault="00231E46" w:rsidP="00231E4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31E46" w:rsidRDefault="00231E46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1E46" w:rsidRDefault="00231E46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1E46" w:rsidRPr="006A64BB" w:rsidRDefault="00231E46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E46">
              <w:rPr>
                <w:rFonts w:ascii="Times New Roman" w:hAnsi="Times New Roman" w:cs="Times New Roman"/>
                <w:b/>
              </w:rPr>
              <w:t>______________________ /</w:t>
            </w:r>
            <w:r w:rsidRPr="006A64BB">
              <w:rPr>
                <w:rFonts w:ascii="Times New Roman" w:hAnsi="Times New Roman" w:cs="Times New Roman"/>
              </w:rPr>
              <w:t>/</w:t>
            </w:r>
          </w:p>
          <w:p w:rsidR="00C16873" w:rsidRPr="008E176D" w:rsidRDefault="00C16873" w:rsidP="00A46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  <w:gridSpan w:val="4"/>
          </w:tcPr>
          <w:p w:rsidR="00C16873" w:rsidRDefault="0072786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КЛИЕНТ</w:t>
            </w:r>
            <w:r w:rsidR="00C16873"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C16873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1E46" w:rsidRDefault="00231E46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873" w:rsidRPr="00472562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/ </w:t>
            </w:r>
            <w:bookmarkStart w:id="14" w:name="_GoBack"/>
            <w:bookmarkEnd w:id="14"/>
            <w:r w:rsidR="006F7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Н.Ф. Ганиев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C16873" w:rsidRPr="00472562" w:rsidRDefault="00C16873" w:rsidP="00A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AC3" w:rsidRPr="00810C74" w:rsidTr="00AC3113">
        <w:trPr>
          <w:trHeight w:val="2509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Default="00703AC3" w:rsidP="00D021EE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AC3" w:rsidRPr="00810C74" w:rsidRDefault="00703AC3" w:rsidP="00D0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0C74" w:rsidRPr="002678A8" w:rsidRDefault="00810C74" w:rsidP="00AC3113">
      <w:pPr>
        <w:rPr>
          <w:szCs w:val="24"/>
        </w:rPr>
      </w:pPr>
    </w:p>
    <w:sectPr w:rsidR="00810C74" w:rsidRPr="002678A8" w:rsidSect="004513D1">
      <w:footerReference w:type="default" r:id="rId8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AE7" w:rsidRDefault="00697AE7" w:rsidP="008E176D">
      <w:pPr>
        <w:spacing w:after="0" w:line="240" w:lineRule="auto"/>
      </w:pPr>
      <w:r>
        <w:separator/>
      </w:r>
    </w:p>
  </w:endnote>
  <w:endnote w:type="continuationSeparator" w:id="0">
    <w:p w:rsidR="00697AE7" w:rsidRDefault="00697AE7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:rsidR="008E176D" w:rsidRPr="008E176D" w:rsidRDefault="008E176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713707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713707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2786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5</w:t>
            </w:r>
            <w:r w:rsidR="00713707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713707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713707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2786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5</w:t>
            </w:r>
            <w:r w:rsidR="00713707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AE7" w:rsidRDefault="00697AE7" w:rsidP="008E176D">
      <w:pPr>
        <w:spacing w:after="0" w:line="240" w:lineRule="auto"/>
      </w:pPr>
      <w:r>
        <w:separator/>
      </w:r>
    </w:p>
  </w:footnote>
  <w:footnote w:type="continuationSeparator" w:id="0">
    <w:p w:rsidR="00697AE7" w:rsidRDefault="00697AE7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20C8C"/>
    <w:rsid w:val="00043B9A"/>
    <w:rsid w:val="000607CA"/>
    <w:rsid w:val="00060C8E"/>
    <w:rsid w:val="000840DC"/>
    <w:rsid w:val="00096190"/>
    <w:rsid w:val="000B7342"/>
    <w:rsid w:val="000C1649"/>
    <w:rsid w:val="000D1F9B"/>
    <w:rsid w:val="000D2E0F"/>
    <w:rsid w:val="00104086"/>
    <w:rsid w:val="0010718F"/>
    <w:rsid w:val="00170D68"/>
    <w:rsid w:val="00196797"/>
    <w:rsid w:val="001A4B68"/>
    <w:rsid w:val="001B1BCA"/>
    <w:rsid w:val="001C749F"/>
    <w:rsid w:val="001E5E84"/>
    <w:rsid w:val="00227B65"/>
    <w:rsid w:val="00231E46"/>
    <w:rsid w:val="00246A7F"/>
    <w:rsid w:val="00252D90"/>
    <w:rsid w:val="002678A8"/>
    <w:rsid w:val="002912F3"/>
    <w:rsid w:val="002A3ADB"/>
    <w:rsid w:val="002A5578"/>
    <w:rsid w:val="002B43EE"/>
    <w:rsid w:val="002D4254"/>
    <w:rsid w:val="002D760C"/>
    <w:rsid w:val="002F79F7"/>
    <w:rsid w:val="002F7D9B"/>
    <w:rsid w:val="00307FDE"/>
    <w:rsid w:val="0031042B"/>
    <w:rsid w:val="00342A2C"/>
    <w:rsid w:val="00354FC2"/>
    <w:rsid w:val="003646CA"/>
    <w:rsid w:val="00381654"/>
    <w:rsid w:val="00395231"/>
    <w:rsid w:val="003B388F"/>
    <w:rsid w:val="003B39F9"/>
    <w:rsid w:val="003B57F9"/>
    <w:rsid w:val="003D1395"/>
    <w:rsid w:val="003D49FB"/>
    <w:rsid w:val="004253DC"/>
    <w:rsid w:val="004513D1"/>
    <w:rsid w:val="0046079C"/>
    <w:rsid w:val="0046106A"/>
    <w:rsid w:val="00467E00"/>
    <w:rsid w:val="00472562"/>
    <w:rsid w:val="00481EEF"/>
    <w:rsid w:val="004826D1"/>
    <w:rsid w:val="004A21F5"/>
    <w:rsid w:val="004A5BA5"/>
    <w:rsid w:val="004B257F"/>
    <w:rsid w:val="004E3DCE"/>
    <w:rsid w:val="00513062"/>
    <w:rsid w:val="00521B54"/>
    <w:rsid w:val="00531445"/>
    <w:rsid w:val="00562989"/>
    <w:rsid w:val="005633B4"/>
    <w:rsid w:val="005751DF"/>
    <w:rsid w:val="005C4280"/>
    <w:rsid w:val="005C7D29"/>
    <w:rsid w:val="005D2C43"/>
    <w:rsid w:val="005E1CC2"/>
    <w:rsid w:val="00630FB9"/>
    <w:rsid w:val="006837F9"/>
    <w:rsid w:val="006856F8"/>
    <w:rsid w:val="00697AE7"/>
    <w:rsid w:val="006A1377"/>
    <w:rsid w:val="006E3BD5"/>
    <w:rsid w:val="006F1097"/>
    <w:rsid w:val="006F7227"/>
    <w:rsid w:val="00703AC3"/>
    <w:rsid w:val="00713707"/>
    <w:rsid w:val="00727863"/>
    <w:rsid w:val="00732A66"/>
    <w:rsid w:val="007336E3"/>
    <w:rsid w:val="00735ABC"/>
    <w:rsid w:val="00745724"/>
    <w:rsid w:val="00750690"/>
    <w:rsid w:val="00756668"/>
    <w:rsid w:val="00764F56"/>
    <w:rsid w:val="007675A8"/>
    <w:rsid w:val="007A1CBC"/>
    <w:rsid w:val="007B6B34"/>
    <w:rsid w:val="007B74EE"/>
    <w:rsid w:val="00810C74"/>
    <w:rsid w:val="00814D4B"/>
    <w:rsid w:val="00825DCB"/>
    <w:rsid w:val="0086444A"/>
    <w:rsid w:val="008B3092"/>
    <w:rsid w:val="008E176D"/>
    <w:rsid w:val="009064AC"/>
    <w:rsid w:val="00915025"/>
    <w:rsid w:val="00947FBC"/>
    <w:rsid w:val="009607AC"/>
    <w:rsid w:val="009B71F5"/>
    <w:rsid w:val="009B784D"/>
    <w:rsid w:val="009C679C"/>
    <w:rsid w:val="009E3D90"/>
    <w:rsid w:val="00A357A2"/>
    <w:rsid w:val="00A36184"/>
    <w:rsid w:val="00A426B7"/>
    <w:rsid w:val="00A43E3F"/>
    <w:rsid w:val="00A53DCB"/>
    <w:rsid w:val="00A556DB"/>
    <w:rsid w:val="00A6150C"/>
    <w:rsid w:val="00A656F8"/>
    <w:rsid w:val="00A8305E"/>
    <w:rsid w:val="00A91CE1"/>
    <w:rsid w:val="00AA5252"/>
    <w:rsid w:val="00AC3113"/>
    <w:rsid w:val="00AD42B1"/>
    <w:rsid w:val="00B15952"/>
    <w:rsid w:val="00B1670A"/>
    <w:rsid w:val="00B45472"/>
    <w:rsid w:val="00B85ED3"/>
    <w:rsid w:val="00BB0993"/>
    <w:rsid w:val="00BC33F8"/>
    <w:rsid w:val="00C11722"/>
    <w:rsid w:val="00C134BF"/>
    <w:rsid w:val="00C16873"/>
    <w:rsid w:val="00C26035"/>
    <w:rsid w:val="00C41187"/>
    <w:rsid w:val="00C61CE0"/>
    <w:rsid w:val="00C62E36"/>
    <w:rsid w:val="00C658A2"/>
    <w:rsid w:val="00C81C32"/>
    <w:rsid w:val="00C8365D"/>
    <w:rsid w:val="00C9615F"/>
    <w:rsid w:val="00D20B2C"/>
    <w:rsid w:val="00D66EFF"/>
    <w:rsid w:val="00D926B4"/>
    <w:rsid w:val="00D958AE"/>
    <w:rsid w:val="00DA6CE4"/>
    <w:rsid w:val="00DD75D6"/>
    <w:rsid w:val="00DF51A1"/>
    <w:rsid w:val="00E4582E"/>
    <w:rsid w:val="00E55A62"/>
    <w:rsid w:val="00E65AA9"/>
    <w:rsid w:val="00E8076E"/>
    <w:rsid w:val="00EA1035"/>
    <w:rsid w:val="00EC1869"/>
    <w:rsid w:val="00ED33E3"/>
    <w:rsid w:val="00EF0F8D"/>
    <w:rsid w:val="00F02946"/>
    <w:rsid w:val="00F035FC"/>
    <w:rsid w:val="00F04A2C"/>
    <w:rsid w:val="00F05B34"/>
    <w:rsid w:val="00F34DFD"/>
    <w:rsid w:val="00F43106"/>
    <w:rsid w:val="00F64F29"/>
    <w:rsid w:val="00F7377A"/>
    <w:rsid w:val="00F94622"/>
    <w:rsid w:val="00FA0C00"/>
    <w:rsid w:val="00FB41D7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BC33F8"/>
    <w:pPr>
      <w:spacing w:after="0" w:line="240" w:lineRule="auto"/>
    </w:pPr>
  </w:style>
  <w:style w:type="paragraph" w:styleId="a9">
    <w:name w:val="Body Text"/>
    <w:basedOn w:val="a"/>
    <w:link w:val="aa"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3952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59A3B-4396-4F5C-ABEC-7F7DCBF2D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8575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Mehtiev_RT</cp:lastModifiedBy>
  <cp:revision>11</cp:revision>
  <cp:lastPrinted>2015-04-16T04:05:00Z</cp:lastPrinted>
  <dcterms:created xsi:type="dcterms:W3CDTF">2019-11-22T03:45:00Z</dcterms:created>
  <dcterms:modified xsi:type="dcterms:W3CDTF">2021-09-09T10:54:00Z</dcterms:modified>
</cp:coreProperties>
</file>